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4CBE70E" w:rsidR="006D39FF" w:rsidRPr="00BC6CD8" w:rsidRDefault="006D39FF" w:rsidP="00C65BA7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</w:t>
      </w:r>
      <w:r w:rsidR="00F52B66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ابن سينا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لبناء القدرات في مجال </w:t>
      </w:r>
      <w:r w:rsidR="00F52B66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الصحة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2035A5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(IbnSina-</w:t>
      </w:r>
      <w:bookmarkStart w:id="0" w:name="_GoBack"/>
      <w:bookmarkEnd w:id="0"/>
      <w:r w:rsidR="002035A5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667E6D" w:rsidRPr="00BC6CD8" w14:paraId="0C5A86EB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9A96E52" w14:textId="77777777" w:rsidR="00667E6D" w:rsidRPr="00BC6CD8" w:rsidRDefault="00667E6D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33FA0327" w14:textId="77777777" w:rsidR="00667E6D" w:rsidRPr="00BC6CD8" w:rsidRDefault="00667E6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957ADF6" w14:textId="77777777" w:rsidR="00667E6D" w:rsidRPr="00BC6CD8" w:rsidRDefault="00667E6D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53B97216" w14:textId="2022C4B1" w:rsidR="00667E6D" w:rsidRPr="00BC6CD8" w:rsidRDefault="00667E6D" w:rsidP="0095243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07F69F72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B4F8320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4662AA1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E7E51AE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7F106F53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348BD1BE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2FA32F9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3826934" w14:textId="77777777" w:rsidR="00667E6D" w:rsidRPr="00BC6CD8" w:rsidRDefault="00667E6D" w:rsidP="00667E6D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D0AB55A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DBFFC8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8F07D70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D090D19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4868FF" w14:textId="7D12CC62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537BD1E" w14:textId="565F08EE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E674EB" w14:textId="2808886D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6673FE" w14:textId="351FA8F7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A1EB91" w14:textId="0D3C8420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A57546" w14:textId="77777777" w:rsidR="002035A5" w:rsidRDefault="002035A5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7F0F4A5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1E6615D" w14:textId="77777777" w:rsidR="00667E6D" w:rsidRPr="00BC6CD8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2E321DB4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667E6D" w:rsidRPr="009D5D65" w14:paraId="2E4B451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AA520A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1A26B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295205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A5852E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F2EDAF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0E2979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06E500" w14:textId="77777777" w:rsidR="00667E6D" w:rsidRPr="009D5D65" w:rsidRDefault="00667E6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8C15B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51C60F9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14C4E7" w14:textId="77777777" w:rsidR="00667E6D" w:rsidRPr="009D5D65" w:rsidRDefault="00667E6D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D2B711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0482AB1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5217C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6654E2" w14:textId="77777777" w:rsidR="00667E6D" w:rsidRPr="009D5D65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D308B1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0136AF" w14:textId="77777777" w:rsidR="00667E6D" w:rsidRPr="009D5D65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B9CE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DE649D" w14:textId="77777777" w:rsidR="00667E6D" w:rsidRPr="009D5D65" w:rsidRDefault="00667E6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C6C510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4036CD2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EB492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616FC7" w14:textId="77777777" w:rsidR="00667E6D" w:rsidRPr="009D5D65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909D146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AE5C2D" w14:textId="77777777" w:rsidR="00667E6D" w:rsidRPr="009D5D65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12D3A3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4DCAEB" w14:textId="77777777" w:rsidR="00667E6D" w:rsidRPr="009D5D65" w:rsidRDefault="00667E6D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6E3D6A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4B8FB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68EE48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89F64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41F1120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781EB3E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2A905C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9D5D65" w14:paraId="2A38EB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4E8E02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AAC448" w14:textId="77777777" w:rsidR="00667E6D" w:rsidRPr="009D5D65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49D4275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0B7752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ED3F15" w14:textId="77777777" w:rsidR="00667E6D" w:rsidRPr="00BC6CD8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99EE9B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16639FF4" w14:textId="77777777" w:rsidR="00667E6D" w:rsidRPr="00BC6CD8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667E6D" w:rsidRPr="00BC6CD8" w14:paraId="4BAA9D2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6FC1FF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6430A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42EB58C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5AD28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4A7EB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2FC0E3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BA2D5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69B13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14BE71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5DFA38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916116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466A2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640A60" w14:textId="77777777" w:rsidR="00667E6D" w:rsidRPr="00BC6CD8" w:rsidRDefault="00667E6D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EEF06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8945B4" w14:textId="77777777" w:rsidR="00667E6D" w:rsidRPr="00BC6CD8" w:rsidRDefault="00667E6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44039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5C8014C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EC5E2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E3E1A5" w14:textId="77777777" w:rsidR="00667E6D" w:rsidRPr="00BC6CD8" w:rsidRDefault="00667E6D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543F9F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1997F2" w14:textId="77777777" w:rsidR="00667E6D" w:rsidRPr="00BC6CD8" w:rsidRDefault="00667E6D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E6E90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8630F1" w14:textId="77777777" w:rsidR="00667E6D" w:rsidRPr="00BC6CD8" w:rsidRDefault="00667E6D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107C5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2BD82A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8AA5FC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91953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B4A4A75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176C35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9EF0EA" w14:textId="77777777" w:rsidR="00667E6D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18D1BAB" w14:textId="77777777" w:rsidR="00667E6D" w:rsidRPr="008808DF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6B6715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2C5E6320" w14:textId="77777777" w:rsidR="00667E6D" w:rsidRPr="00BC6CD8" w:rsidRDefault="00667E6D" w:rsidP="00667E6D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667E6D" w:rsidRPr="00BC6CD8" w14:paraId="14E45C1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0D9BF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2433C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680329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AD10A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64C90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33FD07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225F3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AAB07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AB12E2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2E4BC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1D5772" w14:textId="77777777" w:rsidR="00667E6D" w:rsidRPr="00BC6CD8" w:rsidRDefault="00667E6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B0A7E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26FE12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EDE39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41C72A" w14:textId="77777777" w:rsidR="00667E6D" w:rsidRPr="00BC6CD8" w:rsidRDefault="00667E6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827AE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C6E55C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4395E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AD11B" w14:textId="77777777" w:rsidR="00667E6D" w:rsidRPr="00BC6CD8" w:rsidRDefault="00667E6D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94BAF9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D5A4D8" w14:textId="77777777" w:rsidR="00667E6D" w:rsidRPr="00BC6CD8" w:rsidRDefault="00667E6D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21C9C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4608C6" w14:textId="77777777" w:rsidR="00667E6D" w:rsidRPr="00BC6CD8" w:rsidRDefault="00667E6D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CB39A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3C1FA61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DC85C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5D095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532AE06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4AD979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685C0C2" w14:textId="77777777" w:rsidR="00667E6D" w:rsidRPr="008808DF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440CF75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639472" w14:textId="77777777" w:rsidR="00667E6D" w:rsidRPr="00BC6CD8" w:rsidRDefault="00667E6D" w:rsidP="00667E6D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667E6D" w:rsidRPr="00BC6CD8" w14:paraId="0F2D8B1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842A431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A1D048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C023E3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667E6D" w:rsidRPr="00BC6CD8" w14:paraId="36E4EAF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13EB498" w14:textId="77777777" w:rsidR="00667E6D" w:rsidRPr="00BC6CD8" w:rsidRDefault="00667E6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A31BF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757A8C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EB2B3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7D5BD79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15E803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72610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0039C2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B48B96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356DFC6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76B0E2E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0BCF74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227FB0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89682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7780F5F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F28C33" w14:textId="77777777" w:rsidR="00667E6D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F94E73" w14:textId="77777777" w:rsidR="00667E6D" w:rsidRPr="008808DF" w:rsidRDefault="00667E6D" w:rsidP="00667E6D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9438E62" w14:textId="77777777" w:rsidR="00667E6D" w:rsidRPr="00BC6CD8" w:rsidRDefault="00667E6D" w:rsidP="00667E6D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FBA2223" w14:textId="77777777" w:rsidR="00667E6D" w:rsidRPr="00BC6CD8" w:rsidRDefault="00667E6D" w:rsidP="00667E6D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667E6D" w:rsidRPr="00BC6CD8" w14:paraId="372CBA3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BC7F11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638DA8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A3E681C" w14:textId="77777777" w:rsidR="00667E6D" w:rsidRPr="00BC6CD8" w:rsidRDefault="00667E6D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667E6D" w:rsidRPr="00BC6CD8" w14:paraId="712E87F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9F17540" w14:textId="77777777" w:rsidR="00667E6D" w:rsidRPr="00BC6CD8" w:rsidRDefault="00667E6D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2BEFD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9CF1E8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F93337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6859CF2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22F768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7A212E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57B7BA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0487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667E6D" w:rsidRPr="00BC6CD8" w14:paraId="58667FC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6D1303" w14:textId="77777777" w:rsidR="00667E6D" w:rsidRPr="00BC6CD8" w:rsidRDefault="00667E6D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7F3FFD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C6CE51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E5A136" w14:textId="77777777" w:rsidR="00667E6D" w:rsidRPr="00BC6CD8" w:rsidRDefault="00667E6D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F40524D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1A2347C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C42ABA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EA7E574" w14:textId="77777777" w:rsidR="00667E6D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A1A82B6" w14:textId="77777777" w:rsidR="00667E6D" w:rsidRDefault="00667E6D" w:rsidP="00667E6D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3615456D" w14:textId="77777777" w:rsidR="00667E6D" w:rsidRPr="00A66902" w:rsidRDefault="00667E6D" w:rsidP="00667E6D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915411C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F6FB931" w14:textId="77777777" w:rsidR="00667E6D" w:rsidRPr="00BC6CD8" w:rsidRDefault="00667E6D" w:rsidP="00667E6D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C208DD4" w14:textId="77777777" w:rsidR="00667E6D" w:rsidRPr="00BC6CD8" w:rsidRDefault="00667E6D" w:rsidP="00667E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7EDCFC2" w14:textId="77777777" w:rsidR="00667E6D" w:rsidRPr="00BC6CD8" w:rsidRDefault="00667E6D" w:rsidP="00667E6D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9484C32" w14:textId="77777777" w:rsidR="00667E6D" w:rsidRPr="004B520A" w:rsidRDefault="00667E6D" w:rsidP="00667E6D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667E6D" w:rsidRPr="00A66902" w14:paraId="4AA66F27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5A00AC8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7CA74CB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CEF7D4B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667E6D" w:rsidRPr="00A66902" w14:paraId="2C9017B1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E02FAE4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035FE0DD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0421E48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3907923" w14:textId="77777777" w:rsidR="00667E6D" w:rsidRPr="00A66902" w:rsidRDefault="00667E6D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8840A68" w14:textId="77777777" w:rsidR="00667E6D" w:rsidRPr="00A66902" w:rsidRDefault="00667E6D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F52B66" w:rsidRPr="00A66902" w14:paraId="647CCCF8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3536D771" w:rsidR="00F52B66" w:rsidRPr="00F52B66" w:rsidRDefault="00F52B66" w:rsidP="00A66902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52B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العين</w:t>
            </w:r>
            <w:r w:rsidRPr="00F52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245810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تهابات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سطحية في العين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062F315C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تقنيات مصغرة في جراحة الكاتاراكت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(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تقنيات الشق الصغير في جراحة الكتاراكت، تقنيات البلومنتال في جراحة الكتاراكت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>)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681D924B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تقنيات استحلاب العدسة في جراحة الكتاراكت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6DC38168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التشخيص والعلاج في زرق العين والتغيرات الحالية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67239E4A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الإنحطاط البقعي المرتبط بالسن والبدائل عن العلاجات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F4270B2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فلوريسئين تصوير الأوعية الدموية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، التصوير المقطعي للتناسق البصري والتصوير بالموجات فوق الصوتية في أمراض الشبكية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E83A8C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الحول وعلاجه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60558499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جراحة رأب العين 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(Oculoplastic)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AC697C4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 معالجة صدمات العين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6997452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الشبكية والسائل الزجاجي</w:t>
            </w:r>
          </w:p>
        </w:tc>
      </w:tr>
      <w:tr w:rsidR="00F52B66" w:rsidRPr="00A66902" w14:paraId="57FC2614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ECDCB47" w14:textId="6A92F724" w:rsidR="00F52B66" w:rsidRPr="00F52B66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F52B6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أمراض القلب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25475DCE" w:rsidR="001B411B" w:rsidRPr="00A66902" w:rsidRDefault="00F52B66" w:rsidP="00F52B66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الأساسي لصدى القلب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162146A1" w:rsidR="001B411B" w:rsidRPr="00A66902" w:rsidRDefault="00F52B6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تخطيط صدى القلب 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بال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دوبلر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ملوّن</w:t>
            </w:r>
            <w:r w:rsidRPr="00F52B6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Color Doppler</w:t>
            </w:r>
            <w:r w:rsidRPr="00F52B66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565E854D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القلب الأساسي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16018035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القلب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 xml:space="preserve"> في حالة خطر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89A1645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التداخلية الأساسية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أمراض القلب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135EC070" w:rsidR="001B411B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التداخلية 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في حالة خطر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في أمراض القلب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6FCCED9A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الإنعاش الأساسي للقلب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2B5CEED2" w:rsidR="00150D86" w:rsidRPr="00A66902" w:rsidRDefault="00150D8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الإنعاش المتقدم للقلب</w:t>
            </w:r>
          </w:p>
        </w:tc>
      </w:tr>
      <w:tr w:rsidR="00234C9A" w:rsidRPr="00A66902" w14:paraId="3D881E59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0ED82D" w14:textId="705DA6D2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L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234C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جراحة الصدر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2DB2446" w:rsidR="00150D86" w:rsidRPr="00A66902" w:rsidRDefault="00150D86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</w:t>
            </w:r>
            <w:r w:rsidR="00234C9A" w:rsidRPr="00234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الذبحة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الصدري</w:t>
            </w:r>
            <w:r w:rsidR="00234C9A"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ة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39CF8B59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إدخال أنبوب في الصدر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5FE16D5C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علاج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استرواح الصدر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ي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09109748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العلاج البسيط والمتقدم للدبيلة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(Empyema)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7A6FA94D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شعة الصدر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030BDB7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جراحة الصدر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بمساعدة الفيديو</w:t>
            </w: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(Vats)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D7A1FA1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سرطان الرئة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6EBB7467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تنظير المنصف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 xml:space="preserve">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Mediastinoscopy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7F1079DF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تنظير القصبات المرنة والصلبة</w:t>
            </w:r>
          </w:p>
        </w:tc>
      </w:tr>
      <w:tr w:rsidR="00234C9A" w:rsidRPr="00A66902" w14:paraId="3CA4A703" w14:textId="77777777" w:rsidTr="00234C9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FDBF67" w14:textId="04C9C14A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234C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أمراض النساء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1F3D005F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رعاية التوليد الطبيعي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21B1F820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الأول من الحمل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1855A8DC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الثاني من الحمل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6953FAD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للثلث الثالث من الحمل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F482085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صدى قلب الجنين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757A4D0A" w:rsidR="00150D86" w:rsidRPr="00A66902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دورة تنظير البطن الأساسية 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(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Basic Laparoscopy Course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fr-FR" w:eastAsia="tr-TR"/>
              </w:rPr>
              <w:t>)</w:t>
            </w:r>
          </w:p>
        </w:tc>
      </w:tr>
      <w:tr w:rsidR="00234C9A" w:rsidRPr="00A66902" w14:paraId="77F57A5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1A234E" w14:textId="36CEC25F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5C93A36" w14:textId="2066906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3CAD90C" w14:textId="07F7A7CF" w:rsidR="00234C9A" w:rsidRPr="00234C9A" w:rsidRDefault="00234C9A" w:rsidP="00234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234C9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تنظير البطن المتقدمة</w:t>
            </w:r>
            <w:r w:rsidRPr="00234C9A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 xml:space="preserve"> (Advanced Laparoscopy Course)</w:t>
            </w:r>
          </w:p>
        </w:tc>
      </w:tr>
      <w:tr w:rsidR="00234C9A" w:rsidRPr="00A66902" w14:paraId="378575C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E2099B" w14:textId="35037AEC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397291F" w14:textId="19BE51C7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114B60" w14:textId="15B671B7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استئصال إجمالي الرحم بالمنظار 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Total Laparoscopic Hysterectomy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02C3D3E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82BF24" w14:textId="618F835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EB836D" w14:textId="35540607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1D9AAD" w14:textId="47FF9C3D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حالات الحمل 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خطير</w:t>
            </w:r>
          </w:p>
        </w:tc>
      </w:tr>
      <w:tr w:rsidR="00234C9A" w:rsidRPr="00A66902" w14:paraId="64FE6FB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8BA990F" w14:textId="59AF08CF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8EB089" w14:textId="73780000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175AAD" w14:textId="699940AF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تقنيات المساعدة على الإنجاب</w:t>
            </w:r>
          </w:p>
        </w:tc>
      </w:tr>
      <w:tr w:rsidR="00234C9A" w:rsidRPr="00A66902" w14:paraId="757575D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9847F1" w14:textId="2AF1C35E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0CAEE9" w14:textId="5DA4E873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9EE9A1" w14:textId="53400E2F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النفاس</w:t>
            </w:r>
          </w:p>
        </w:tc>
      </w:tr>
      <w:tr w:rsidR="00234C9A" w:rsidRPr="00A66902" w14:paraId="0823F2C6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0F2CD4" w14:textId="17E0C2A5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37B587" w14:textId="1A7665B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3BE745" w14:textId="091E04BD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التصوير بالموجات فوق الصوتية للجهاز التناسلي للمرأة</w:t>
            </w:r>
          </w:p>
        </w:tc>
      </w:tr>
      <w:tr w:rsidR="00234C9A" w:rsidRPr="00A66902" w14:paraId="28ED8D3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19BEE45" w14:textId="2497F11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10AF00" w14:textId="4B28BA1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1655FD" w14:textId="66D99645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التنقيط بعد الولادة 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Postnatal Drip</w:t>
            </w:r>
            <w:r w:rsidRPr="00460FF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216C028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A58B55" w14:textId="740894DB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DF30FE" w14:textId="7478601E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675672" w14:textId="4EFF9F5C" w:rsidR="00234C9A" w:rsidRPr="00234C9A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الالتهابات 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أثناء</w:t>
            </w: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الحمل</w:t>
            </w:r>
          </w:p>
        </w:tc>
      </w:tr>
      <w:tr w:rsidR="00460FF6" w:rsidRPr="00A66902" w14:paraId="5947207F" w14:textId="77777777" w:rsidTr="004E3B24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D113C67" w14:textId="0DC49CBE" w:rsidR="00460FF6" w:rsidRPr="00460FF6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lastRenderedPageBreak/>
              <w:t xml:space="preserve">    </w:t>
            </w:r>
            <w:r w:rsidRPr="00460F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طب الطوارئ</w:t>
            </w:r>
          </w:p>
        </w:tc>
      </w:tr>
      <w:tr w:rsidR="00460FF6" w:rsidRPr="00A66902" w14:paraId="535B22E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894669" w14:textId="1DCAF5A7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5F0B53" w14:textId="1B24E382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425F9E" w14:textId="299FB3B9" w:rsidR="00460FF6" w:rsidRPr="00460FF6" w:rsidRDefault="00460FF6" w:rsidP="00460FF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460FF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إنعاش متقدم للصدمة</w:t>
            </w:r>
          </w:p>
        </w:tc>
      </w:tr>
      <w:tr w:rsidR="00AD5536" w:rsidRPr="00A66902" w14:paraId="4808BC4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B9BC9F" w14:textId="6CB07DF6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860BCE" w14:textId="3959C855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47FDB31" w14:textId="02A6B5AB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SY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إجراءات في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قسم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الطوارئ</w:t>
            </w:r>
          </w:p>
        </w:tc>
      </w:tr>
      <w:tr w:rsidR="00AD5536" w:rsidRPr="00A66902" w14:paraId="6188EA5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EDC183" w14:textId="49DD3F87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4257C42" w14:textId="446740E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1CB642" w14:textId="74C92D16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التصوير الأساسي بالموجات فوق الصوتية</w:t>
            </w:r>
          </w:p>
        </w:tc>
      </w:tr>
      <w:tr w:rsidR="00AD5536" w:rsidRPr="00A66902" w14:paraId="5A0D749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A378EC" w14:textId="47DAECF1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162E6A8" w14:textId="483146C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A37643F" w14:textId="2D89AE78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الموجات فوق الصوتية المتقدمة</w:t>
            </w:r>
          </w:p>
        </w:tc>
      </w:tr>
      <w:tr w:rsidR="00AD5536" w:rsidRPr="00A66902" w14:paraId="46CBA3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D35574" w14:textId="34C0BDA8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820FF2" w14:textId="2574A22C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AA715C" w14:textId="1C7A2ABF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للمصابين بأمراض خطيرة</w:t>
            </w:r>
          </w:p>
        </w:tc>
      </w:tr>
      <w:tr w:rsidR="00AD5536" w:rsidRPr="00A66902" w14:paraId="740D763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2D021D" w14:textId="6138A348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B6FE35" w14:textId="067E4B14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4311C5" w14:textId="72192B41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الصدرية</w:t>
            </w:r>
          </w:p>
        </w:tc>
      </w:tr>
      <w:tr w:rsidR="00AD5536" w:rsidRPr="00A66902" w14:paraId="509ED5A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75347FF" w14:textId="54DCE569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FDEEA8" w14:textId="3612F09E" w:rsidR="00AD5536" w:rsidRPr="00DA65AF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B07A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B987E3" w14:textId="77917593" w:rsidR="00AD553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تفسير التصوير المقطعي في قسم الطوارئ</w:t>
            </w:r>
          </w:p>
        </w:tc>
      </w:tr>
      <w:tr w:rsidR="00460FF6" w:rsidRPr="00A66902" w14:paraId="1FAF228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83AD7EA" w14:textId="0E3ED2AD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47A0912" w14:textId="7138AF97" w:rsidR="00460FF6" w:rsidRPr="008659B4" w:rsidRDefault="00460FF6" w:rsidP="00460FF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A65A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BAC1F2" w14:textId="173D27FF" w:rsidR="00460FF6" w:rsidRPr="00460FF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التهوية الميكانيكية</w:t>
            </w:r>
          </w:p>
        </w:tc>
      </w:tr>
      <w:tr w:rsidR="00234C9A" w:rsidRPr="00A66902" w14:paraId="7C710C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EDF3DF3" w14:textId="08439AC9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588385" w14:textId="490C5596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BA62E8" w14:textId="1A3A0C29" w:rsidR="00234C9A" w:rsidRPr="00234C9A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تقييم غازالدم والكهارل 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Blood Gas Evaluation And Electrolyte</w:t>
            </w:r>
            <w:r w:rsidRPr="00AD553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234C9A" w:rsidRPr="00A66902" w14:paraId="4185301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669D3C" w14:textId="2495C300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DAAD420" w14:textId="793C2A8A" w:rsidR="00234C9A" w:rsidRPr="00A66902" w:rsidRDefault="00234C9A" w:rsidP="00234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659B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98947C" w14:textId="734C13A5" w:rsidR="00234C9A" w:rsidRPr="00234C9A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تقييم بيانات 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مختبر في قسم الطوارئ</w:t>
            </w:r>
          </w:p>
        </w:tc>
      </w:tr>
      <w:tr w:rsidR="00AD5536" w:rsidRPr="00A66902" w14:paraId="01C4C07A" w14:textId="77777777" w:rsidTr="002F754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D76CDDE" w14:textId="3D646AA5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D55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طب الأطفال</w:t>
            </w:r>
          </w:p>
        </w:tc>
      </w:tr>
      <w:tr w:rsidR="00AD5536" w:rsidRPr="00A66902" w14:paraId="72C840E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A0AA5FD" w14:textId="23FA3C28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8EC456" w14:textId="42CA4633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10EE086" w14:textId="2668689F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إنعاش الوليد</w:t>
            </w:r>
          </w:p>
        </w:tc>
      </w:tr>
      <w:tr w:rsidR="00AD5536" w:rsidRPr="00A66902" w14:paraId="79049CC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6B4379C" w14:textId="51E29E60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C62B3E" w14:textId="64F3F342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F75E5FB" w14:textId="77C5456E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سوء تغذية البروتين والطاقة</w:t>
            </w:r>
          </w:p>
        </w:tc>
      </w:tr>
      <w:tr w:rsidR="00AD5536" w:rsidRPr="00A66902" w14:paraId="17F6954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B00A48" w14:textId="7DE2AC87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875D26" w14:textId="7DC817EB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60D515A" w14:textId="22FD2E62" w:rsidR="00AD5536" w:rsidRPr="00AD5536" w:rsidRDefault="00AD5536" w:rsidP="00AD553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ال</w:t>
            </w:r>
            <w:r w:rsidRPr="00AD553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تغذية</w:t>
            </w:r>
          </w:p>
        </w:tc>
      </w:tr>
      <w:tr w:rsidR="00AD5536" w:rsidRPr="00A66902" w14:paraId="3C9397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26CA1C2" w14:textId="7C01A735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C866A23" w14:textId="004A96A0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A2B8AD" w14:textId="447A75C5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اللقاحات</w:t>
            </w:r>
          </w:p>
        </w:tc>
      </w:tr>
      <w:tr w:rsidR="00AD5536" w:rsidRPr="00A66902" w14:paraId="13AEF4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FCFD47" w14:textId="6678994F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E8D381A" w14:textId="48811C2A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AE16D6" w14:textId="4CFB880C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تخفيض التهابات الجهاز التنفسي</w:t>
            </w:r>
          </w:p>
        </w:tc>
      </w:tr>
      <w:tr w:rsidR="00AD5536" w:rsidRPr="00A66902" w14:paraId="6B47107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496E64" w14:textId="3B9E4BAF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1CA3DB" w14:textId="1C225F43" w:rsidR="00AD5536" w:rsidRPr="008659B4" w:rsidRDefault="00AD5536" w:rsidP="00AD553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A3CD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C6E4DE" w14:textId="46CD4B1B" w:rsidR="00AD5536" w:rsidRPr="00AD5536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إلتهاب المعدة والأمعاء</w:t>
            </w:r>
          </w:p>
        </w:tc>
      </w:tr>
      <w:tr w:rsidR="00A86563" w:rsidRPr="00A66902" w14:paraId="49B7F2B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636CF7" w14:textId="007915B9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A58021E" w14:textId="3B622113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561030" w14:textId="6232A62C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إل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تهاب سحايا الدماغ</w:t>
            </w:r>
          </w:p>
        </w:tc>
      </w:tr>
      <w:tr w:rsidR="00A86563" w:rsidRPr="00A66902" w14:paraId="4818EF8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38887E" w14:textId="4042FAF3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4D9464E" w14:textId="3E9BB18A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6AF3D4" w14:textId="2CFD8D1A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الطفيلية</w:t>
            </w:r>
          </w:p>
        </w:tc>
      </w:tr>
      <w:tr w:rsidR="00A86563" w:rsidRPr="00A66902" w14:paraId="0629CEF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9663E" w14:textId="64A22494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B4184A" w14:textId="75F6DA97" w:rsidR="00A86563" w:rsidRPr="00AA3CD1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F40B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149876" w14:textId="3128614A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لتهابات المسالك البولية</w:t>
            </w:r>
          </w:p>
        </w:tc>
      </w:tr>
      <w:tr w:rsidR="00A86563" w:rsidRPr="00A66902" w14:paraId="6EAC23B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1C4B8DE" w14:textId="4785734E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2F510B6" w14:textId="118CC402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E8EFDD2" w14:textId="5DC0104B" w:rsidR="00A86563" w:rsidRPr="00A86563" w:rsidRDefault="00D666C1" w:rsidP="00D666C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لتهابات الجهاز التنفسي العلوي 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 الأذن الوسطى</w:t>
            </w:r>
          </w:p>
        </w:tc>
      </w:tr>
      <w:tr w:rsidR="00A86563" w:rsidRPr="00A66902" w14:paraId="0489093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A007FE" w14:textId="65A54D20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5F5B69" w14:textId="60482C1C" w:rsidR="00A86563" w:rsidRPr="00AF40B8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80FA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42B790" w14:textId="4B6AD16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الثلاسيميا</w:t>
            </w:r>
          </w:p>
        </w:tc>
      </w:tr>
      <w:tr w:rsidR="00A86563" w:rsidRPr="00A66902" w14:paraId="7A9E82D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BE0B393" w14:textId="31F365F8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55E1DF" w14:textId="3B3B9490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7C70F31" w14:textId="783700CD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فقر الدم المنجلي</w:t>
            </w:r>
          </w:p>
        </w:tc>
      </w:tr>
      <w:tr w:rsidR="00A86563" w:rsidRPr="00A66902" w14:paraId="2037B83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94B94F" w14:textId="619BB215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9604EE" w14:textId="77BF36CB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3481AC5" w14:textId="7638B4BA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الحمى الروماتيزمية الحادة والتهاب القلب الروماتيزمية</w:t>
            </w:r>
          </w:p>
        </w:tc>
      </w:tr>
      <w:tr w:rsidR="00A86563" w:rsidRPr="00A66902" w14:paraId="0CAEF69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7CD6CC" w14:textId="2D0BCB69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494E36" w14:textId="7DA60BD1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4A626E" w14:textId="70E64943" w:rsidR="00A86563" w:rsidRPr="00A86563" w:rsidRDefault="00D666C1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="00A86563"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لتهاب الشغاف الخمجي 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Endocarditis</w:t>
            </w:r>
            <w:r w:rsidR="00A86563"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86563" w:rsidRPr="00A66902" w14:paraId="09CB6F2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37EAF1" w14:textId="388757AF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3D07EE" w14:textId="66205DB7" w:rsidR="00A86563" w:rsidRPr="00080FAE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B6C5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D65E9E9" w14:textId="152BED59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كهربية الأطفال</w:t>
            </w:r>
          </w:p>
        </w:tc>
      </w:tr>
      <w:tr w:rsidR="00150D86" w:rsidRPr="00A66902" w14:paraId="647CCD8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6E9A1562" w:rsidR="00150D86" w:rsidRPr="00A66902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الختان</w:t>
            </w:r>
          </w:p>
        </w:tc>
      </w:tr>
      <w:tr w:rsidR="00A86563" w:rsidRPr="00A66902" w14:paraId="15CEDDDB" w14:textId="77777777" w:rsidTr="00604C6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80D6B01" w14:textId="7414F289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865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الجراحة العامة</w:t>
            </w:r>
          </w:p>
        </w:tc>
      </w:tr>
      <w:tr w:rsidR="00A86563" w:rsidRPr="00A66902" w14:paraId="7E0FADE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3C7D65" w14:textId="60B0DDCB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A352DF" w14:textId="63A40A2A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AF2447" w14:textId="35F72B5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منهج صدمات البطن بلانت و</w:t>
            </w:r>
            <w:r w:rsidRPr="00A865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اختراق البطن 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Approach  to Blunt and Penetrating Abdominal Traumas</w:t>
            </w:r>
            <w:r w:rsidRPr="00A86563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86563" w:rsidRPr="00A66902" w14:paraId="399E4577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E47B260" w14:textId="7C39A450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92EDAE" w14:textId="2726E8BE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B52020" w14:textId="72AF7A02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الجروح وخياطة بسيطة</w:t>
            </w:r>
          </w:p>
        </w:tc>
      </w:tr>
      <w:tr w:rsidR="00A86563" w:rsidRPr="00A66902" w14:paraId="4826261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96F664" w14:textId="4A617CA9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774C72" w14:textId="1ABB81B0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BC7D77" w14:textId="0A4B15F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دورة تنظير البطن الأساسية</w:t>
            </w:r>
          </w:p>
        </w:tc>
      </w:tr>
      <w:tr w:rsidR="00A86563" w:rsidRPr="00A66902" w14:paraId="3A5F5F2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9283F3" w14:textId="18F832F1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DCE648" w14:textId="266B0D6A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27B2C4D" w14:textId="42AC73D6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المرارة بالمنظار</w:t>
            </w:r>
          </w:p>
        </w:tc>
      </w:tr>
      <w:tr w:rsidR="00A86563" w:rsidRPr="00A66902" w14:paraId="1A4BAFC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37E0280" w14:textId="3009A28D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329D9F" w14:textId="245E901F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D5D4A7" w14:textId="301D717E" w:rsidR="00A86563" w:rsidRPr="00A86563" w:rsidRDefault="00A86563" w:rsidP="00D666C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المنهج العام </w:t>
            </w:r>
            <w:r w:rsidR="00D666C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</w:t>
            </w:r>
            <w:r w:rsidRPr="00A8656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بطن الحاد</w:t>
            </w:r>
          </w:p>
        </w:tc>
      </w:tr>
      <w:tr w:rsidR="00A86563" w:rsidRPr="00A66902" w14:paraId="1388B62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AD5B21" w14:textId="7CADD35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48DF9C6" w14:textId="5ACBC150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B3F346" w14:textId="763A7336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الفتق الإربي</w:t>
            </w:r>
          </w:p>
        </w:tc>
      </w:tr>
      <w:tr w:rsidR="00A86563" w:rsidRPr="00A66902" w14:paraId="3C472D9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E2D9B13" w14:textId="33917B7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A2F7C7" w14:textId="55C401E9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50858E5" w14:textId="0E6AD17C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جدار البطن و الفتق البطني</w:t>
            </w:r>
          </w:p>
        </w:tc>
      </w:tr>
      <w:tr w:rsidR="00A86563" w:rsidRPr="00A66902" w14:paraId="6A26E05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666D11" w14:textId="6F3A2306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72DA74" w14:textId="5B8A3E68" w:rsidR="00A86563" w:rsidRPr="00552F5A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877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334D3D" w14:textId="1DCB757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الثدي الحميدة</w:t>
            </w:r>
          </w:p>
        </w:tc>
      </w:tr>
      <w:tr w:rsidR="00A86563" w:rsidRPr="00A66902" w14:paraId="128B0C9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2622896" w14:textId="13AAEC96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BBE073" w14:textId="58C82942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49E9370" w14:textId="3BCE323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الثدي الخبيثة</w:t>
            </w:r>
          </w:p>
        </w:tc>
      </w:tr>
      <w:tr w:rsidR="00A86563" w:rsidRPr="00A66902" w14:paraId="549A412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A6DADE" w14:textId="1F42F12A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52748EB" w14:textId="11E3A644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F254A24" w14:textId="14FA9357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الثدي</w:t>
            </w:r>
          </w:p>
        </w:tc>
      </w:tr>
      <w:tr w:rsidR="00A86563" w:rsidRPr="00A66902" w14:paraId="2861573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5B675F1" w14:textId="662A9459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D75D1E" w14:textId="656E37A6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81C1513" w14:textId="586C371D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الغدة الدرقية</w:t>
            </w:r>
          </w:p>
        </w:tc>
      </w:tr>
      <w:tr w:rsidR="00A86563" w:rsidRPr="00A66902" w14:paraId="35E88E9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FFFE6F" w14:textId="0A8A0E1A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D08B8A" w14:textId="5059B6F1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861535" w14:textId="3631C2E4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منطقة الشرج</w:t>
            </w:r>
          </w:p>
        </w:tc>
      </w:tr>
      <w:tr w:rsidR="00A86563" w:rsidRPr="00A66902" w14:paraId="1E35D9A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C7AC0C" w14:textId="6D4BA0E8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20001B" w14:textId="1CCC1B03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B0EB0C" w14:textId="4761DF6F" w:rsidR="00A86563" w:rsidRPr="00A86563" w:rsidRDefault="00A86563" w:rsidP="00A8656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865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وجراحة القولون والمستقيم</w:t>
            </w:r>
          </w:p>
        </w:tc>
      </w:tr>
      <w:tr w:rsidR="00A86563" w:rsidRPr="00A66902" w14:paraId="41B921B0" w14:textId="77777777" w:rsidTr="00642B48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B17F905" w14:textId="78EF30D6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A32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جراحة العظام</w:t>
            </w:r>
          </w:p>
        </w:tc>
      </w:tr>
      <w:tr w:rsidR="00A86563" w:rsidRPr="00A66902" w14:paraId="6734628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4955265" w14:textId="0968DD98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F86B6DF" w14:textId="5D35054D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225C1B" w14:textId="3FC4D8FE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الأعضاء في الكسور المغلقة والمفتوحة  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lang w:val="en-US" w:eastAsia="tr-TR" w:bidi="ar"/>
              </w:rPr>
              <w:t>)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صدمة نظام العضلات والعظام</w:t>
            </w:r>
            <w:r w:rsidRPr="00A32C82">
              <w:rPr>
                <w:rFonts w:ascii="Sakkal Majalla" w:hAnsi="Sakkal Majalla" w:cs="Sakkal Majalla" w:hint="cs"/>
                <w:sz w:val="24"/>
                <w:szCs w:val="24"/>
                <w:lang w:val="en-US" w:eastAsia="tr-TR" w:bidi="ar"/>
              </w:rPr>
              <w:t xml:space="preserve"> (</w:t>
            </w:r>
          </w:p>
        </w:tc>
      </w:tr>
      <w:tr w:rsidR="00A86563" w:rsidRPr="00A66902" w14:paraId="571E3B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831885" w14:textId="1709C6B2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05090F0" w14:textId="56193230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D5334F" w14:textId="443968F9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خلوع مشتركة</w:t>
            </w:r>
          </w:p>
        </w:tc>
      </w:tr>
      <w:tr w:rsidR="00A86563" w:rsidRPr="00A66902" w14:paraId="05A4745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BAC226" w14:textId="6D185029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B72C01" w14:textId="1FA745C3" w:rsidR="00A86563" w:rsidRPr="00987767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C147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7201A79" w14:textId="3AB167A2" w:rsidR="00A86563" w:rsidRPr="00A86563" w:rsidRDefault="00A32C82" w:rsidP="00CB568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التشوهات الخلقية </w:t>
            </w:r>
            <w:r w:rsidR="00CB568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للأطراف</w:t>
            </w:r>
          </w:p>
        </w:tc>
      </w:tr>
      <w:tr w:rsidR="00A86563" w:rsidRPr="00A66902" w14:paraId="419DAB2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6D7951F" w14:textId="04C70F56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809AB5" w14:textId="73EE5221" w:rsidR="00A86563" w:rsidRPr="00A66902" w:rsidRDefault="00A86563" w:rsidP="00A86563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52F5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BBE06F" w14:textId="0053F93F" w:rsidR="00A86563" w:rsidRPr="00A86563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العظم والنقي</w:t>
            </w:r>
          </w:p>
        </w:tc>
      </w:tr>
      <w:tr w:rsidR="00A32C82" w:rsidRPr="00A66902" w14:paraId="3BFEBFF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C7835E" w14:textId="2B488FFD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077010" w14:textId="671326CC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A62D127" w14:textId="75D89CB6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الجراحة بالمنظار المشتركة</w:t>
            </w:r>
          </w:p>
        </w:tc>
      </w:tr>
      <w:tr w:rsidR="00A32C82" w:rsidRPr="00A66902" w14:paraId="452ABB3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337788" w14:textId="19C89D47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7D556C" w14:textId="64C44868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431934" w14:textId="49556448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تقويم المفاصل</w:t>
            </w:r>
          </w:p>
        </w:tc>
      </w:tr>
      <w:tr w:rsidR="00A32C82" w:rsidRPr="00A66902" w14:paraId="5541CB4A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4C9A3A" w14:textId="40466165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8C566A9" w14:textId="591AB7FD" w:rsidR="00A32C82" w:rsidRPr="00552F5A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9D4F1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000EBB" w14:textId="2730A9D4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اضطرابات العمود الفقري الخلقية</w:t>
            </w:r>
          </w:p>
        </w:tc>
      </w:tr>
      <w:tr w:rsidR="00A32C82" w:rsidRPr="00A66902" w14:paraId="6ADF64AE" w14:textId="77777777" w:rsidTr="006C239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4361C10" w14:textId="36E1A124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خدمات الرعاية الصحية الأولية</w:t>
            </w:r>
          </w:p>
        </w:tc>
      </w:tr>
      <w:tr w:rsidR="00A32C82" w:rsidRPr="00A66902" w14:paraId="15EBAD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65F8BE" w14:textId="321BDF75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045CEE" w14:textId="17F07FCC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6DCA03" w14:textId="51AC31FB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 وصحة الطفل وخدمات تنظيم الأسرة</w:t>
            </w:r>
          </w:p>
        </w:tc>
      </w:tr>
      <w:tr w:rsidR="00A32C82" w:rsidRPr="00A66902" w14:paraId="61B0613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A64B92" w14:textId="7258469F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E28B5" w14:textId="00638330" w:rsidR="00A32C82" w:rsidRPr="009D4F1E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8106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5C8D96" w14:textId="71B6ADAD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وبائيات الأمراض المعدية</w:t>
            </w:r>
          </w:p>
        </w:tc>
      </w:tr>
      <w:tr w:rsidR="00A32C82" w:rsidRPr="00A66902" w14:paraId="78BCAC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CD107B2" w14:textId="48870CB0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211014" w14:textId="34EAA337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172B5FF" w14:textId="58559C8C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دراسات الأتراب</w:t>
            </w:r>
          </w:p>
        </w:tc>
      </w:tr>
      <w:tr w:rsidR="00A32C82" w:rsidRPr="00A66902" w14:paraId="49454B4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8E7082D" w14:textId="7FFE9CBE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317E50" w14:textId="28844E86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FC7A658" w14:textId="419E716B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الصحة البيئية</w:t>
            </w:r>
          </w:p>
        </w:tc>
      </w:tr>
      <w:tr w:rsidR="00A32C82" w:rsidRPr="00A66902" w14:paraId="0146109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938233" w14:textId="65D018EF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EF6C208" w14:textId="76C5207A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B7E8F23" w14:textId="1F241290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الأمومة المأمونة</w:t>
            </w:r>
          </w:p>
        </w:tc>
      </w:tr>
      <w:tr w:rsidR="00A32C82" w:rsidRPr="00A66902" w14:paraId="1018D01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E424632" w14:textId="088D372C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F8BB583" w14:textId="317BB132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BF547B" w14:textId="28A208D8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علم الأوبئة العامة</w:t>
            </w:r>
          </w:p>
        </w:tc>
      </w:tr>
      <w:tr w:rsidR="00A32C82" w:rsidRPr="00A66902" w14:paraId="1DBFC4B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A165413" w14:textId="2C8A4E54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A44820" w14:textId="7149A4DA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6FCAB1" w14:textId="7F258B4C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الأمراض المزمنة</w:t>
            </w:r>
          </w:p>
        </w:tc>
      </w:tr>
      <w:tr w:rsidR="00A32C82" w:rsidRPr="00A66902" w14:paraId="2F952A4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F0AD97" w14:textId="50EBC0F6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7403101" w14:textId="3146294C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4A4C137" w14:textId="372B23AA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المدرسية</w:t>
            </w:r>
          </w:p>
        </w:tc>
      </w:tr>
      <w:tr w:rsidR="00A32C82" w:rsidRPr="00A66902" w14:paraId="781E45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0647B0" w14:textId="7F566C0A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8F8FD5B" w14:textId="6BAB03E0" w:rsidR="00A32C82" w:rsidRPr="00542C67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0209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1C84C6" w14:textId="16632C70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صحة المدينة</w:t>
            </w:r>
          </w:p>
        </w:tc>
      </w:tr>
      <w:tr w:rsidR="00A32C82" w:rsidRPr="00A66902" w14:paraId="1E0406C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0EC065E" w14:textId="7B598906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9BD1A64" w14:textId="037BD233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42C6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6AA4ACB" w14:textId="08BF2C46" w:rsidR="00A32C82" w:rsidRPr="00A32C82" w:rsidRDefault="00A32C82" w:rsidP="00A32C8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A32C8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تخطيط الرعاية الصحية</w:t>
            </w:r>
          </w:p>
        </w:tc>
      </w:tr>
      <w:tr w:rsidR="00D91E86" w:rsidRPr="00A66902" w14:paraId="241CE601" w14:textId="77777777" w:rsidTr="0029432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2F8C0E" w14:textId="24D0386B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D91E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طب الأسنان</w:t>
            </w:r>
          </w:p>
        </w:tc>
      </w:tr>
      <w:tr w:rsidR="00A32C82" w:rsidRPr="00A66902" w14:paraId="7B351DE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76C278" w14:textId="5D28B5E8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0F6C47" w14:textId="066DB0AA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B9D535" w14:textId="71EB6A25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التهابات الفم والوجه والفكين</w:t>
            </w:r>
          </w:p>
        </w:tc>
      </w:tr>
      <w:tr w:rsidR="00A32C82" w:rsidRPr="00A66902" w14:paraId="5D3B873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233ACE" w14:textId="7DD77838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93B0FA" w14:textId="391F2301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F92CE0" w14:textId="608D5CAB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إنتاج أسنان قابلة للإزالة</w:t>
            </w:r>
          </w:p>
        </w:tc>
      </w:tr>
      <w:tr w:rsidR="00A32C82" w:rsidRPr="00A66902" w14:paraId="0A619F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3A292B" w14:textId="4E2BEE9C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4A3D1F" w14:textId="7A8EAE82" w:rsidR="00A32C82" w:rsidRPr="00A81066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31B1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517BAAF" w14:textId="2A534327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تركيبة من الخزف و الكروم 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Porcelain Chrome Construction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A32C82" w:rsidRPr="00A66902" w14:paraId="56BEAB9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2DB4570" w14:textId="5B10E795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103CE6D" w14:textId="12F98302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130549" w14:textId="6ED5F174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حشوات الأسنان</w:t>
            </w:r>
          </w:p>
        </w:tc>
      </w:tr>
      <w:tr w:rsidR="00A32C82" w:rsidRPr="00A66902" w14:paraId="7A4F779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BCAAE07" w14:textId="329122C9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833662" w14:textId="0923AE82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CA208D" w14:textId="2EACB342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علاج قناة الجذر</w:t>
            </w:r>
          </w:p>
        </w:tc>
      </w:tr>
      <w:tr w:rsidR="00A32C82" w:rsidRPr="00A66902" w14:paraId="1BCDD31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5ACE3A8" w14:textId="04F042D4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6763A" w14:textId="38EA6F58" w:rsidR="00A32C82" w:rsidRPr="00B31B19" w:rsidRDefault="00A32C82" w:rsidP="00A32C8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60737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1272E0" w14:textId="7AF0E896" w:rsidR="00A32C82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جراحة الفك</w:t>
            </w:r>
          </w:p>
        </w:tc>
      </w:tr>
      <w:tr w:rsidR="00D91E86" w:rsidRPr="00A66902" w14:paraId="54F0F344" w14:textId="77777777" w:rsidTr="00BA1457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3C19800" w14:textId="6BFD8870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 xml:space="preserve">    </w:t>
            </w:r>
            <w:r w:rsidRPr="00D91E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LB"/>
              </w:rPr>
              <w:t>الطب الباطني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</w:p>
        </w:tc>
      </w:tr>
      <w:tr w:rsidR="00D91E86" w:rsidRPr="00A66902" w14:paraId="24419FF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17549B" w14:textId="2894BCEF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715686A" w14:textId="382BFC19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53ADDD" w14:textId="6A23B89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الملاريا</w:t>
            </w:r>
          </w:p>
        </w:tc>
      </w:tr>
      <w:tr w:rsidR="00D91E86" w:rsidRPr="00A66902" w14:paraId="078999A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ECFB35" w14:textId="6D20E7E6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6DE856" w14:textId="0A7317AA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76FB0A" w14:textId="5DC8DFE3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الإيدز</w:t>
            </w:r>
          </w:p>
        </w:tc>
      </w:tr>
      <w:tr w:rsidR="00D91E86" w:rsidRPr="00A66902" w14:paraId="5F49F57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ADA403A" w14:textId="226D62E9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1DEB8A1" w14:textId="7C5F7A4B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5DBDE0" w14:textId="18A4565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السحايا</w:t>
            </w:r>
          </w:p>
        </w:tc>
      </w:tr>
      <w:tr w:rsidR="00D91E86" w:rsidRPr="00A66902" w14:paraId="695771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E6A2D3" w14:textId="59783DF7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80164A0" w14:textId="75E38F85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7E1E27" w14:textId="55D39FCE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معالجة السوائل بالكهرباء 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(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>Fluid- Electrolyte Treatment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fr-FR" w:eastAsia="tr-TR" w:bidi="ar"/>
              </w:rPr>
              <w:t>)</w:t>
            </w:r>
          </w:p>
        </w:tc>
      </w:tr>
      <w:tr w:rsidR="00D91E86" w:rsidRPr="00A66902" w14:paraId="0EB6E9E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D5DE01" w14:textId="74EE04D8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B29857" w14:textId="3605E052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8B227C" w14:textId="5671D9A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الفشل الكلوي 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-LB"/>
              </w:rPr>
              <w:t>في ال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مرحلة</w:t>
            </w:r>
            <w:r w:rsidRPr="00D91E86">
              <w:rPr>
                <w:rFonts w:ascii="Sakkal Majalla" w:hAnsi="Sakkal Majalla" w:cs="Sakkal Majalla"/>
                <w:sz w:val="24"/>
                <w:szCs w:val="24"/>
                <w:lang w:val="en-US" w:eastAsia="tr-TR" w:bidi="ar"/>
              </w:rPr>
              <w:t xml:space="preserve"> 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النهاية وعلاجه</w:t>
            </w:r>
          </w:p>
        </w:tc>
      </w:tr>
      <w:tr w:rsidR="00D91E86" w:rsidRPr="00A66902" w14:paraId="4EAD4BD7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A7B2B6E" w14:textId="6A3CC3AF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23DCAFE" w14:textId="1A7B7F23" w:rsidR="00D91E86" w:rsidRPr="0060737B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E6CF5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7A13650" w14:textId="3A27566C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التشخيص والعلاج من النسيج الضام</w:t>
            </w:r>
          </w:p>
        </w:tc>
      </w:tr>
      <w:tr w:rsidR="00D91E86" w:rsidRPr="00A66902" w14:paraId="759B75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0B3D29C" w14:textId="3C00F4C5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A37EBD" w14:textId="0DCC78FA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421139" w14:textId="385BF50A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مرض السكري ومضاعفاته</w:t>
            </w:r>
          </w:p>
        </w:tc>
      </w:tr>
      <w:tr w:rsidR="00D91E86" w:rsidRPr="00A66902" w14:paraId="09E7748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7ECEA6A" w14:textId="0BBB0EDF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E9D521" w14:textId="7849B508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A206B0" w14:textId="0FEEF202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ارتفاع ضغط الدم ومضاعفاته</w:t>
            </w:r>
          </w:p>
        </w:tc>
      </w:tr>
      <w:tr w:rsidR="00D91E86" w:rsidRPr="00A66902" w14:paraId="1272B36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E1D6ED" w14:textId="22364AAB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FEFE6A" w14:textId="3EB2E62C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730AD1" w14:textId="799E214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التهاب الكبد الفيروسي ومضاعفاته</w:t>
            </w:r>
          </w:p>
        </w:tc>
      </w:tr>
      <w:tr w:rsidR="00D91E86" w:rsidRPr="00A66902" w14:paraId="7CA1024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558D766" w14:textId="17DB4ACE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4C4D41" w14:textId="7034FFF8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63C915A" w14:textId="6A8C9B2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الغدة الدرقية</w:t>
            </w:r>
          </w:p>
        </w:tc>
      </w:tr>
      <w:tr w:rsidR="00D91E86" w:rsidRPr="00A66902" w14:paraId="1BB338B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6E881B" w14:textId="52D17BA7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6826E9" w14:textId="3C4CD311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A98DD6" w14:textId="100F7699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الموجات فوق الصوتية بالمنظار</w:t>
            </w:r>
          </w:p>
        </w:tc>
      </w:tr>
      <w:tr w:rsidR="00D91E86" w:rsidRPr="00A66902" w14:paraId="1D6F6DAE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5947703" w14:textId="4981A60F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A68B73" w14:textId="6A4A0452" w:rsidR="00D91E86" w:rsidRPr="00BE6CF5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080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40A10D" w14:textId="30988CEB" w:rsidR="00D91E86" w:rsidRPr="00A32C82" w:rsidRDefault="00D91E86" w:rsidP="00CB568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المعوية ال</w:t>
            </w:r>
            <w:r w:rsidR="00CB568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لتهابية</w:t>
            </w:r>
          </w:p>
        </w:tc>
      </w:tr>
      <w:tr w:rsidR="00D91E86" w:rsidRPr="00A66902" w14:paraId="28B4E4B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183DD71" w14:textId="799A4F18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D3211A" w14:textId="0BDF5A0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A9AF40" w14:textId="407D1778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فقر الدم</w:t>
            </w:r>
          </w:p>
        </w:tc>
      </w:tr>
      <w:tr w:rsidR="00D91E86" w:rsidRPr="00A66902" w14:paraId="153ED84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8A8458C" w14:textId="2FD95237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80FC53" w14:textId="128C822D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15CEEB7" w14:textId="2A524A00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سرطان الدم</w:t>
            </w:r>
          </w:p>
        </w:tc>
      </w:tr>
      <w:tr w:rsidR="00D91E86" w:rsidRPr="00A66902" w14:paraId="71269FEB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57D466B" w14:textId="3F33E39E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2034445" w14:textId="336AB976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5EFD41" w14:textId="700D1A5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علاج الأورام بالإشعاع</w:t>
            </w:r>
          </w:p>
        </w:tc>
      </w:tr>
      <w:tr w:rsidR="00D91E86" w:rsidRPr="00A66902" w14:paraId="7AA8C6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B43CF59" w14:textId="44B003DB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3766C63" w14:textId="2059B7CA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28F0BF" w14:textId="1653793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علاج الأورام</w:t>
            </w:r>
          </w:p>
        </w:tc>
      </w:tr>
      <w:tr w:rsidR="00D91E86" w:rsidRPr="00A66902" w14:paraId="3EA6A53A" w14:textId="77777777" w:rsidTr="00D62B69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03D670A" w14:textId="153388E5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   </w:t>
            </w:r>
            <w:r w:rsidRPr="00D91E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 w:bidi="ar-LB"/>
              </w:rPr>
              <w:t>الرعاية الصحية في المستشفيات وإدارة المرافق الصحية وبرنامج تدريب الإدارة</w:t>
            </w:r>
          </w:p>
        </w:tc>
      </w:tr>
      <w:tr w:rsidR="00D91E86" w:rsidRPr="00A66902" w14:paraId="5F409FD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F9AD9CE" w14:textId="61DA399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A288CE" w14:textId="08A973A1" w:rsidR="00D91E86" w:rsidRPr="00380800" w:rsidRDefault="00D91E86" w:rsidP="00D91E86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E2AE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671FEE" w14:textId="090B46F6" w:rsidR="00D91E86" w:rsidRPr="00A32C82" w:rsidRDefault="00D91E86" w:rsidP="00D91E86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</w:pPr>
            <w:r w:rsidRPr="00D91E8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الرعاية الصحية في المستشفيات وإدارة المرافق الصحية وبرنامج تدريب الإدارة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0D0293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748C" w14:textId="77777777" w:rsidR="000D0293" w:rsidRDefault="000D0293" w:rsidP="006D39FF">
      <w:pPr>
        <w:rPr>
          <w:rtl/>
        </w:rPr>
      </w:pPr>
      <w:r>
        <w:separator/>
      </w:r>
    </w:p>
  </w:endnote>
  <w:endnote w:type="continuationSeparator" w:id="0">
    <w:p w14:paraId="0DF7B999" w14:textId="77777777" w:rsidR="000D0293" w:rsidRDefault="000D0293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234C9A" w:rsidRDefault="00234C9A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14A23EF" w:rsidR="00234C9A" w:rsidRDefault="00234C9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65BA7" w:rsidRPr="00C65B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14A23EF" w:rsidR="00234C9A" w:rsidRDefault="00234C9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65BA7" w:rsidRPr="00C65BA7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234C9A" w:rsidRPr="00215B8D" w:rsidRDefault="00234C9A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234C9A" w:rsidRPr="00215B8D" w:rsidRDefault="00234C9A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234C9A" w:rsidRPr="00502717" w:rsidRDefault="00234C9A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5667" w14:textId="77777777" w:rsidR="000D0293" w:rsidRDefault="000D0293" w:rsidP="006D39FF">
      <w:pPr>
        <w:rPr>
          <w:rtl/>
        </w:rPr>
      </w:pPr>
      <w:r>
        <w:separator/>
      </w:r>
    </w:p>
  </w:footnote>
  <w:footnote w:type="continuationSeparator" w:id="0">
    <w:p w14:paraId="01AE552F" w14:textId="77777777" w:rsidR="000D0293" w:rsidRDefault="000D0293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234C9A" w:rsidRPr="00A16624" w:rsidRDefault="00234C9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234C9A" w:rsidRDefault="00234C9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234C9A" w:rsidRDefault="00234C9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0D0293"/>
    <w:rsid w:val="0011652C"/>
    <w:rsid w:val="00150D86"/>
    <w:rsid w:val="001A5BD5"/>
    <w:rsid w:val="001B411B"/>
    <w:rsid w:val="002035A5"/>
    <w:rsid w:val="00215B8D"/>
    <w:rsid w:val="002263D5"/>
    <w:rsid w:val="00234C9A"/>
    <w:rsid w:val="00241861"/>
    <w:rsid w:val="00251342"/>
    <w:rsid w:val="002A1DAB"/>
    <w:rsid w:val="002B74F2"/>
    <w:rsid w:val="002E3E15"/>
    <w:rsid w:val="00317557"/>
    <w:rsid w:val="00454DEE"/>
    <w:rsid w:val="004608E2"/>
    <w:rsid w:val="00460FF6"/>
    <w:rsid w:val="00485362"/>
    <w:rsid w:val="0049222E"/>
    <w:rsid w:val="004A1B12"/>
    <w:rsid w:val="004D2947"/>
    <w:rsid w:val="00502717"/>
    <w:rsid w:val="00514A21"/>
    <w:rsid w:val="00633117"/>
    <w:rsid w:val="00667E6D"/>
    <w:rsid w:val="00682A39"/>
    <w:rsid w:val="006866CC"/>
    <w:rsid w:val="006B4836"/>
    <w:rsid w:val="006D39FF"/>
    <w:rsid w:val="00774D04"/>
    <w:rsid w:val="007E421C"/>
    <w:rsid w:val="00860CC9"/>
    <w:rsid w:val="008808DF"/>
    <w:rsid w:val="00952433"/>
    <w:rsid w:val="00984817"/>
    <w:rsid w:val="009D59D2"/>
    <w:rsid w:val="009D5D65"/>
    <w:rsid w:val="009F2995"/>
    <w:rsid w:val="00A16624"/>
    <w:rsid w:val="00A32C82"/>
    <w:rsid w:val="00A34433"/>
    <w:rsid w:val="00A66902"/>
    <w:rsid w:val="00A86563"/>
    <w:rsid w:val="00AD5536"/>
    <w:rsid w:val="00B2696F"/>
    <w:rsid w:val="00B4459C"/>
    <w:rsid w:val="00BA6FE3"/>
    <w:rsid w:val="00BC69A8"/>
    <w:rsid w:val="00BC6CD8"/>
    <w:rsid w:val="00C2749C"/>
    <w:rsid w:val="00C46013"/>
    <w:rsid w:val="00C54337"/>
    <w:rsid w:val="00C65BA7"/>
    <w:rsid w:val="00CB5681"/>
    <w:rsid w:val="00D503B4"/>
    <w:rsid w:val="00D666C1"/>
    <w:rsid w:val="00D91E86"/>
    <w:rsid w:val="00DF10AC"/>
    <w:rsid w:val="00EE2408"/>
    <w:rsid w:val="00F208D5"/>
    <w:rsid w:val="00F327EF"/>
    <w:rsid w:val="00F52B66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33186-D384-4E75-968C-FA0464B9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2020-10-01T11:11:00Z</dcterms:created>
  <dcterms:modified xsi:type="dcterms:W3CDTF">2020-10-01T11:11:00Z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